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A6CA1" w14:textId="4C1CD756" w:rsidR="0097158F" w:rsidRPr="002E4CBE" w:rsidRDefault="002849E7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ОКТОБАРСКИ </w:t>
      </w:r>
      <w:r>
        <w:rPr>
          <w:b/>
          <w:sz w:val="24"/>
          <w:szCs w:val="24"/>
        </w:rPr>
        <w:t>I</w:t>
      </w:r>
      <w:r w:rsidR="002E4CBE" w:rsidRPr="002E4CBE">
        <w:rPr>
          <w:b/>
          <w:sz w:val="24"/>
          <w:szCs w:val="24"/>
        </w:rPr>
        <w:t xml:space="preserve"> ИСПИТНИ РОК</w:t>
      </w:r>
    </w:p>
    <w:p w14:paraId="0A56320F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27CB2D90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proofErr w:type="spellStart"/>
      <w:r w:rsidRPr="002E4CBE">
        <w:rPr>
          <w:b/>
          <w:sz w:val="24"/>
          <w:szCs w:val="24"/>
        </w:rPr>
        <w:t>Струковн</w:t>
      </w:r>
      <w:r w:rsidR="00914479">
        <w:rPr>
          <w:b/>
          <w:sz w:val="24"/>
          <w:szCs w:val="24"/>
        </w:rPr>
        <w:t>и</w:t>
      </w:r>
      <w:proofErr w:type="spellEnd"/>
      <w:r w:rsidR="00914479">
        <w:rPr>
          <w:b/>
          <w:sz w:val="24"/>
          <w:szCs w:val="24"/>
        </w:rPr>
        <w:t xml:space="preserve"> </w:t>
      </w:r>
      <w:proofErr w:type="spellStart"/>
      <w:r w:rsidR="00914479">
        <w:rPr>
          <w:b/>
          <w:sz w:val="24"/>
          <w:szCs w:val="24"/>
        </w:rPr>
        <w:t>физиотерапеут</w:t>
      </w:r>
      <w:proofErr w:type="spellEnd"/>
      <w:r w:rsidRPr="002E4CBE">
        <w:rPr>
          <w:b/>
          <w:sz w:val="24"/>
          <w:szCs w:val="24"/>
        </w:rPr>
        <w:t xml:space="preserve">- </w:t>
      </w:r>
      <w:proofErr w:type="spellStart"/>
      <w:r w:rsidRPr="002E4CBE">
        <w:rPr>
          <w:b/>
          <w:sz w:val="24"/>
          <w:szCs w:val="24"/>
        </w:rPr>
        <w:t>друга</w:t>
      </w:r>
      <w:proofErr w:type="spellEnd"/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година</w:t>
      </w:r>
      <w:proofErr w:type="spellEnd"/>
    </w:p>
    <w:tbl>
      <w:tblPr>
        <w:tblStyle w:val="TableGrid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4CBE" w:rsidRPr="002E4CBE" w14:paraId="61650B1A" w14:textId="77777777" w:rsidTr="002E4CBE">
        <w:tc>
          <w:tcPr>
            <w:tcW w:w="3192" w:type="dxa"/>
          </w:tcPr>
          <w:p w14:paraId="389FA50F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92" w:type="dxa"/>
          </w:tcPr>
          <w:p w14:paraId="5F8C0FAE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92" w:type="dxa"/>
          </w:tcPr>
          <w:p w14:paraId="1B42813F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FA1F55" w:rsidRPr="002E4CBE" w14:paraId="4E20F358" w14:textId="77777777" w:rsidTr="002E4CBE">
        <w:tc>
          <w:tcPr>
            <w:tcW w:w="3192" w:type="dxa"/>
          </w:tcPr>
          <w:p w14:paraId="600A9113" w14:textId="14429C77" w:rsidR="00FA1F55" w:rsidRPr="00212EB9" w:rsidRDefault="00FA1F55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212EB9">
              <w:rPr>
                <w:color w:val="FF0000"/>
                <w:sz w:val="24"/>
                <w:szCs w:val="24"/>
                <w:lang w:val="sr-Cyrl-RS"/>
              </w:rPr>
              <w:t>Физиолошки механизми стреса и адаптације</w:t>
            </w:r>
          </w:p>
        </w:tc>
        <w:tc>
          <w:tcPr>
            <w:tcW w:w="3192" w:type="dxa"/>
          </w:tcPr>
          <w:p w14:paraId="106C7579" w14:textId="00F07F42" w:rsidR="00FA1F55" w:rsidRPr="00212EB9" w:rsidRDefault="00FA1F55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212EB9">
              <w:rPr>
                <w:color w:val="FF0000"/>
                <w:sz w:val="24"/>
                <w:szCs w:val="24"/>
                <w:lang w:val="sr-Cyrl-RS"/>
              </w:rPr>
              <w:t xml:space="preserve">Угљеша Јовичић </w:t>
            </w:r>
          </w:p>
        </w:tc>
        <w:tc>
          <w:tcPr>
            <w:tcW w:w="3192" w:type="dxa"/>
          </w:tcPr>
          <w:p w14:paraId="35C3BCE0" w14:textId="0429F347" w:rsidR="00FA1F55" w:rsidRPr="00212EB9" w:rsidRDefault="007F2688" w:rsidP="00DF7D12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212EB9">
              <w:rPr>
                <w:color w:val="FF0000"/>
                <w:sz w:val="24"/>
                <w:szCs w:val="24"/>
                <w:lang w:val="sr-Cyrl-RS"/>
              </w:rPr>
              <w:t>31</w:t>
            </w:r>
            <w:r w:rsidR="00FA1F55" w:rsidRPr="00212EB9">
              <w:rPr>
                <w:color w:val="FF0000"/>
                <w:sz w:val="24"/>
                <w:szCs w:val="24"/>
                <w:lang w:val="sr-Cyrl-RS"/>
              </w:rPr>
              <w:t>.</w:t>
            </w:r>
            <w:r w:rsidR="00806079" w:rsidRPr="00212EB9">
              <w:rPr>
                <w:color w:val="FF0000"/>
                <w:sz w:val="24"/>
                <w:szCs w:val="24"/>
                <w:lang w:val="sr-Cyrl-RS"/>
              </w:rPr>
              <w:t>10</w:t>
            </w:r>
            <w:r w:rsidR="00FA1F55" w:rsidRPr="00212EB9">
              <w:rPr>
                <w:color w:val="FF0000"/>
                <w:sz w:val="24"/>
                <w:szCs w:val="24"/>
                <w:lang w:val="sr-Cyrl-RS"/>
              </w:rPr>
              <w:t>.2023</w:t>
            </w:r>
          </w:p>
          <w:p w14:paraId="2BE36831" w14:textId="7D42138E" w:rsidR="00FA1F55" w:rsidRPr="00212EB9" w:rsidRDefault="00FA1F55" w:rsidP="00DF7D12">
            <w:pPr>
              <w:jc w:val="center"/>
              <w:rPr>
                <w:color w:val="FF0000"/>
                <w:sz w:val="24"/>
                <w:szCs w:val="24"/>
              </w:rPr>
            </w:pPr>
            <w:r w:rsidRPr="00212EB9">
              <w:rPr>
                <w:color w:val="FF0000"/>
                <w:sz w:val="24"/>
                <w:szCs w:val="24"/>
                <w:lang w:val="sr-Cyrl-RS"/>
              </w:rPr>
              <w:t>16</w:t>
            </w:r>
            <w:r w:rsidRPr="00212EB9">
              <w:rPr>
                <w:color w:val="FF0000"/>
                <w:sz w:val="24"/>
                <w:szCs w:val="24"/>
              </w:rPr>
              <w:t>h</w:t>
            </w:r>
          </w:p>
        </w:tc>
      </w:tr>
      <w:tr w:rsidR="002E4CBE" w:rsidRPr="002E4CBE" w14:paraId="47EDAA47" w14:textId="77777777" w:rsidTr="002E4CBE">
        <w:tc>
          <w:tcPr>
            <w:tcW w:w="3192" w:type="dxa"/>
          </w:tcPr>
          <w:p w14:paraId="3B1F549B" w14:textId="77777777" w:rsidR="002E4CBE" w:rsidRPr="00D2053D" w:rsidRDefault="002E4CBE" w:rsidP="002E4CB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2053D">
              <w:rPr>
                <w:color w:val="FF0000"/>
                <w:sz w:val="24"/>
                <w:szCs w:val="24"/>
              </w:rPr>
              <w:t>Палијативно</w:t>
            </w:r>
            <w:proofErr w:type="spellEnd"/>
            <w:r w:rsidRPr="00D2053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053D">
              <w:rPr>
                <w:color w:val="FF0000"/>
                <w:sz w:val="24"/>
                <w:szCs w:val="24"/>
              </w:rPr>
              <w:t>збрињавање</w:t>
            </w:r>
            <w:proofErr w:type="spellEnd"/>
            <w:r w:rsidRPr="00D2053D">
              <w:rPr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D2053D">
              <w:rPr>
                <w:color w:val="FF0000"/>
                <w:sz w:val="24"/>
                <w:szCs w:val="24"/>
              </w:rPr>
              <w:t>менаџмент</w:t>
            </w:r>
            <w:proofErr w:type="spellEnd"/>
            <w:r w:rsidRPr="00D2053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053D">
              <w:rPr>
                <w:color w:val="FF0000"/>
                <w:sz w:val="24"/>
                <w:szCs w:val="24"/>
              </w:rPr>
              <w:t>бола</w:t>
            </w:r>
            <w:proofErr w:type="spellEnd"/>
          </w:p>
        </w:tc>
        <w:tc>
          <w:tcPr>
            <w:tcW w:w="3192" w:type="dxa"/>
          </w:tcPr>
          <w:p w14:paraId="3BFDA20A" w14:textId="77777777" w:rsidR="002E4CBE" w:rsidRPr="00D2053D" w:rsidRDefault="002E4CBE" w:rsidP="002E4CB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2053D">
              <w:rPr>
                <w:color w:val="FF0000"/>
                <w:sz w:val="24"/>
                <w:szCs w:val="24"/>
              </w:rPr>
              <w:t>Зоран</w:t>
            </w:r>
            <w:proofErr w:type="spellEnd"/>
            <w:r w:rsidRPr="00D2053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053D">
              <w:rPr>
                <w:color w:val="FF0000"/>
                <w:sz w:val="24"/>
                <w:szCs w:val="24"/>
              </w:rPr>
              <w:t>Ћосић</w:t>
            </w:r>
            <w:proofErr w:type="spellEnd"/>
          </w:p>
        </w:tc>
        <w:tc>
          <w:tcPr>
            <w:tcW w:w="3192" w:type="dxa"/>
          </w:tcPr>
          <w:p w14:paraId="0C3E2A69" w14:textId="44BDC927" w:rsidR="00787B12" w:rsidRPr="00D2053D" w:rsidRDefault="0030212C" w:rsidP="00013ABD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Latn-RS"/>
              </w:rPr>
              <w:t>30</w:t>
            </w:r>
            <w:r w:rsidR="00D2053D">
              <w:rPr>
                <w:color w:val="FF0000"/>
                <w:sz w:val="24"/>
                <w:szCs w:val="24"/>
                <w:lang w:val="sr-Cyrl-RS"/>
              </w:rPr>
              <w:t>.</w:t>
            </w:r>
            <w:r w:rsidR="00FB0F45" w:rsidRPr="00D2053D">
              <w:rPr>
                <w:color w:val="FF0000"/>
                <w:sz w:val="24"/>
                <w:szCs w:val="24"/>
              </w:rPr>
              <w:t>1</w:t>
            </w:r>
            <w:r w:rsidR="00EC790F" w:rsidRPr="00D2053D">
              <w:rPr>
                <w:color w:val="FF0000"/>
                <w:sz w:val="24"/>
                <w:szCs w:val="24"/>
                <w:lang w:val="sr-Cyrl-RS"/>
              </w:rPr>
              <w:t>0.2023.</w:t>
            </w:r>
            <w:r w:rsidR="00EC790F" w:rsidRPr="00D2053D">
              <w:rPr>
                <w:b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  <w:r w:rsidR="00EC790F" w:rsidRPr="00D2053D">
              <w:rPr>
                <w:color w:val="FF0000"/>
                <w:sz w:val="24"/>
                <w:szCs w:val="24"/>
                <w:lang w:val="sr-Cyrl-RS"/>
              </w:rPr>
              <w:t xml:space="preserve">у </w:t>
            </w:r>
            <w:r w:rsidR="00D2053D">
              <w:rPr>
                <w:color w:val="FF0000"/>
                <w:sz w:val="24"/>
                <w:szCs w:val="24"/>
                <w:lang w:val="sr-Cyrl-RS"/>
              </w:rPr>
              <w:t>1</w:t>
            </w:r>
            <w:r>
              <w:rPr>
                <w:color w:val="FF0000"/>
                <w:sz w:val="24"/>
                <w:szCs w:val="24"/>
                <w:lang w:val="sr-Latn-RS"/>
              </w:rPr>
              <w:t>5</w:t>
            </w:r>
            <w:r w:rsidR="00EC790F" w:rsidRPr="00D2053D">
              <w:rPr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13ABD" w:rsidRPr="002E4CBE" w14:paraId="557BA1FA" w14:textId="77777777" w:rsidTr="002E4CBE">
        <w:tc>
          <w:tcPr>
            <w:tcW w:w="3192" w:type="dxa"/>
          </w:tcPr>
          <w:p w14:paraId="2965D15D" w14:textId="7F1EABDC" w:rsidR="00013ABD" w:rsidRPr="00E86585" w:rsidRDefault="00013ABD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E86585">
              <w:rPr>
                <w:color w:val="FF0000"/>
                <w:sz w:val="24"/>
                <w:szCs w:val="24"/>
                <w:lang w:val="sr-Cyrl-RS"/>
              </w:rPr>
              <w:t>Ортопедија и трауматологија</w:t>
            </w:r>
          </w:p>
        </w:tc>
        <w:tc>
          <w:tcPr>
            <w:tcW w:w="3192" w:type="dxa"/>
          </w:tcPr>
          <w:p w14:paraId="7CF7AA97" w14:textId="77777777" w:rsidR="007723F6" w:rsidRPr="00E86585" w:rsidRDefault="007723F6" w:rsidP="00D4175A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</w:p>
          <w:p w14:paraId="0D1990FE" w14:textId="77777777" w:rsidR="007723F6" w:rsidRPr="00E86585" w:rsidRDefault="007723F6" w:rsidP="00D4175A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</w:p>
          <w:p w14:paraId="421DAEC2" w14:textId="44585DF6" w:rsidR="0049606E" w:rsidRPr="00E86585" w:rsidRDefault="0049606E" w:rsidP="00D4175A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E86585">
              <w:rPr>
                <w:color w:val="FF0000"/>
                <w:sz w:val="24"/>
                <w:szCs w:val="24"/>
                <w:lang w:val="sr-Cyrl-RS"/>
              </w:rPr>
              <w:t>Владимир Милосављевић</w:t>
            </w:r>
          </w:p>
        </w:tc>
        <w:tc>
          <w:tcPr>
            <w:tcW w:w="3192" w:type="dxa"/>
          </w:tcPr>
          <w:p w14:paraId="56B669FD" w14:textId="77777777" w:rsidR="008947C0" w:rsidRPr="00E86585" w:rsidRDefault="008947C0" w:rsidP="00D4175A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</w:p>
          <w:p w14:paraId="07C61761" w14:textId="7BA45E7A" w:rsidR="0049606E" w:rsidRPr="00E86585" w:rsidRDefault="00E86585" w:rsidP="00D4175A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E86585">
              <w:rPr>
                <w:color w:val="FF0000"/>
                <w:sz w:val="24"/>
                <w:szCs w:val="24"/>
                <w:lang w:val="sr-Cyrl-RS"/>
              </w:rPr>
              <w:t>26</w:t>
            </w:r>
            <w:r w:rsidR="0049606E" w:rsidRPr="00E86585">
              <w:rPr>
                <w:color w:val="FF0000"/>
                <w:sz w:val="24"/>
                <w:szCs w:val="24"/>
                <w:lang w:val="sr-Cyrl-RS"/>
              </w:rPr>
              <w:t>.</w:t>
            </w:r>
            <w:r w:rsidR="00FB0F45" w:rsidRPr="00E86585">
              <w:rPr>
                <w:color w:val="FF0000"/>
                <w:sz w:val="24"/>
                <w:szCs w:val="24"/>
              </w:rPr>
              <w:t>10</w:t>
            </w:r>
            <w:r w:rsidR="0049606E" w:rsidRPr="00E86585">
              <w:rPr>
                <w:color w:val="FF0000"/>
                <w:sz w:val="24"/>
                <w:szCs w:val="24"/>
                <w:lang w:val="sr-Cyrl-RS"/>
              </w:rPr>
              <w:t>.2023. у 1</w:t>
            </w:r>
            <w:r w:rsidRPr="00E86585">
              <w:rPr>
                <w:color w:val="FF0000"/>
                <w:sz w:val="24"/>
                <w:szCs w:val="24"/>
                <w:lang w:val="sr-Cyrl-RS"/>
              </w:rPr>
              <w:t>8</w:t>
            </w:r>
            <w:r w:rsidR="0049606E" w:rsidRPr="00E86585">
              <w:rPr>
                <w:color w:val="FF0000"/>
                <w:sz w:val="24"/>
                <w:szCs w:val="24"/>
                <w:lang w:val="sr-Cyrl-RS"/>
              </w:rPr>
              <w:t xml:space="preserve"> теоријски део</w:t>
            </w:r>
          </w:p>
        </w:tc>
      </w:tr>
      <w:tr w:rsidR="00013ABD" w:rsidRPr="002E4CBE" w14:paraId="2AB924A8" w14:textId="77777777" w:rsidTr="002E4CBE">
        <w:tc>
          <w:tcPr>
            <w:tcW w:w="3192" w:type="dxa"/>
          </w:tcPr>
          <w:p w14:paraId="0301E770" w14:textId="6B3BC54E" w:rsidR="00013ABD" w:rsidRPr="00E86585" w:rsidRDefault="0059796B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E86585">
              <w:rPr>
                <w:color w:val="FF0000"/>
                <w:sz w:val="24"/>
                <w:szCs w:val="24"/>
                <w:lang w:val="sr-Cyrl-RS"/>
              </w:rPr>
              <w:t>Специјална рехабилитација</w:t>
            </w:r>
          </w:p>
        </w:tc>
        <w:tc>
          <w:tcPr>
            <w:tcW w:w="3192" w:type="dxa"/>
          </w:tcPr>
          <w:p w14:paraId="0878BE21" w14:textId="77777777" w:rsidR="002849E7" w:rsidRPr="00E86585" w:rsidRDefault="002849E7" w:rsidP="008176A6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</w:p>
          <w:p w14:paraId="7B187193" w14:textId="7047AB04" w:rsidR="008B7BD4" w:rsidRPr="00E86585" w:rsidRDefault="008B7BD4" w:rsidP="008176A6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E86585">
              <w:rPr>
                <w:color w:val="FF0000"/>
                <w:sz w:val="24"/>
                <w:szCs w:val="24"/>
                <w:lang w:val="sr-Cyrl-RS"/>
              </w:rPr>
              <w:t>Александра Ракочевић Хрњак</w:t>
            </w:r>
          </w:p>
        </w:tc>
        <w:tc>
          <w:tcPr>
            <w:tcW w:w="3192" w:type="dxa"/>
          </w:tcPr>
          <w:p w14:paraId="19EC3159" w14:textId="77777777" w:rsidR="008B7BD4" w:rsidRPr="00E86585" w:rsidRDefault="008B7BD4" w:rsidP="00D4175A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</w:p>
          <w:p w14:paraId="47E79A3B" w14:textId="57212DFD" w:rsidR="008B7BD4" w:rsidRPr="00E86585" w:rsidRDefault="00E86585" w:rsidP="00D4175A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E86585">
              <w:rPr>
                <w:color w:val="FF0000"/>
                <w:sz w:val="24"/>
                <w:szCs w:val="24"/>
                <w:lang w:val="sr-Cyrl-RS"/>
              </w:rPr>
              <w:t>2</w:t>
            </w:r>
            <w:r w:rsidR="00FB0F45" w:rsidRPr="00E86585">
              <w:rPr>
                <w:color w:val="FF0000"/>
                <w:sz w:val="24"/>
                <w:szCs w:val="24"/>
              </w:rPr>
              <w:t>6</w:t>
            </w:r>
            <w:r w:rsidR="008B7BD4" w:rsidRPr="00E86585">
              <w:rPr>
                <w:color w:val="FF0000"/>
                <w:sz w:val="24"/>
                <w:szCs w:val="24"/>
                <w:lang w:val="sr-Cyrl-RS"/>
              </w:rPr>
              <w:t>.</w:t>
            </w:r>
            <w:r w:rsidR="00FB0F45" w:rsidRPr="00E86585">
              <w:rPr>
                <w:color w:val="FF0000"/>
                <w:sz w:val="24"/>
                <w:szCs w:val="24"/>
              </w:rPr>
              <w:t>1</w:t>
            </w:r>
            <w:r w:rsidR="008B7BD4" w:rsidRPr="00E86585">
              <w:rPr>
                <w:color w:val="FF0000"/>
                <w:sz w:val="24"/>
                <w:szCs w:val="24"/>
                <w:lang w:val="sr-Cyrl-RS"/>
              </w:rPr>
              <w:t>0.2023. у 1</w:t>
            </w:r>
            <w:r w:rsidR="00FB0F45" w:rsidRPr="00E86585">
              <w:rPr>
                <w:color w:val="FF0000"/>
                <w:sz w:val="24"/>
                <w:szCs w:val="24"/>
              </w:rPr>
              <w:t>8</w:t>
            </w:r>
            <w:r w:rsidR="00B42AC7" w:rsidRPr="00E86585">
              <w:rPr>
                <w:color w:val="FF0000"/>
                <w:sz w:val="24"/>
                <w:szCs w:val="24"/>
              </w:rPr>
              <w:t>h</w:t>
            </w:r>
          </w:p>
          <w:p w14:paraId="2033C9EF" w14:textId="77777777" w:rsidR="00B919E0" w:rsidRPr="00E86585" w:rsidRDefault="00B919E0" w:rsidP="00D4175A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</w:p>
          <w:p w14:paraId="73CA15F4" w14:textId="1A7A559B" w:rsidR="0059796B" w:rsidRPr="00E86585" w:rsidRDefault="0059796B" w:rsidP="00D4175A">
            <w:pPr>
              <w:jc w:val="center"/>
              <w:rPr>
                <w:color w:val="FF0000"/>
                <w:sz w:val="24"/>
                <w:szCs w:val="24"/>
                <w:lang w:val="sr-Latn-RS"/>
              </w:rPr>
            </w:pPr>
          </w:p>
        </w:tc>
      </w:tr>
      <w:tr w:rsidR="00013ABD" w:rsidRPr="002E4CBE" w14:paraId="604C274D" w14:textId="77777777" w:rsidTr="002E4CBE">
        <w:tc>
          <w:tcPr>
            <w:tcW w:w="3192" w:type="dxa"/>
          </w:tcPr>
          <w:p w14:paraId="1BC013FB" w14:textId="5B8C259C" w:rsidR="00013ABD" w:rsidRPr="005D24FF" w:rsidRDefault="0059796B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5D24FF">
              <w:rPr>
                <w:color w:val="FF0000"/>
                <w:sz w:val="24"/>
                <w:szCs w:val="24"/>
                <w:lang w:val="sr-Cyrl-RS"/>
              </w:rPr>
              <w:t>Тимски рад у физиотерапији</w:t>
            </w:r>
          </w:p>
        </w:tc>
        <w:tc>
          <w:tcPr>
            <w:tcW w:w="3192" w:type="dxa"/>
          </w:tcPr>
          <w:p w14:paraId="32CB3A95" w14:textId="7B780B02" w:rsidR="00013ABD" w:rsidRPr="005D24FF" w:rsidRDefault="0059796B" w:rsidP="00D4175A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5D24FF">
              <w:rPr>
                <w:color w:val="FF0000"/>
                <w:sz w:val="24"/>
                <w:szCs w:val="24"/>
                <w:lang w:val="sr-Cyrl-RS"/>
              </w:rPr>
              <w:t>Мојсије Анђић</w:t>
            </w:r>
          </w:p>
        </w:tc>
        <w:tc>
          <w:tcPr>
            <w:tcW w:w="3192" w:type="dxa"/>
          </w:tcPr>
          <w:p w14:paraId="39933B06" w14:textId="66BD94F0" w:rsidR="0059796B" w:rsidRPr="005D24FF" w:rsidRDefault="00FB0F45" w:rsidP="00D4175A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5D24FF">
              <w:rPr>
                <w:color w:val="FF0000"/>
                <w:sz w:val="24"/>
                <w:szCs w:val="24"/>
              </w:rPr>
              <w:t>2</w:t>
            </w:r>
            <w:r w:rsidR="002D4AFF" w:rsidRPr="005D24FF">
              <w:rPr>
                <w:color w:val="FF0000"/>
                <w:sz w:val="24"/>
                <w:szCs w:val="24"/>
                <w:lang w:val="sr-Cyrl-RS"/>
              </w:rPr>
              <w:t>7</w:t>
            </w:r>
            <w:r w:rsidR="00032F86" w:rsidRPr="005D24FF">
              <w:rPr>
                <w:color w:val="FF0000"/>
                <w:sz w:val="24"/>
                <w:szCs w:val="24"/>
                <w:lang w:val="sr-Cyrl-RS"/>
              </w:rPr>
              <w:t>.</w:t>
            </w:r>
            <w:r w:rsidR="002D4AFF" w:rsidRPr="005D24FF">
              <w:rPr>
                <w:color w:val="FF0000"/>
                <w:sz w:val="24"/>
                <w:szCs w:val="24"/>
                <w:lang w:val="sr-Cyrl-RS"/>
              </w:rPr>
              <w:t>10</w:t>
            </w:r>
            <w:r w:rsidR="00032F86" w:rsidRPr="005D24FF">
              <w:rPr>
                <w:color w:val="FF0000"/>
                <w:sz w:val="24"/>
                <w:szCs w:val="24"/>
                <w:lang w:val="sr-Cyrl-RS"/>
              </w:rPr>
              <w:t>.2023.</w:t>
            </w:r>
            <w:r w:rsidR="008176A6" w:rsidRPr="005D24FF">
              <w:rPr>
                <w:color w:val="FF0000"/>
                <w:sz w:val="24"/>
                <w:szCs w:val="24"/>
                <w:lang w:val="sr-Latn-RS"/>
              </w:rPr>
              <w:t xml:space="preserve"> </w:t>
            </w:r>
            <w:r w:rsidR="00032F86" w:rsidRPr="005D24FF">
              <w:rPr>
                <w:color w:val="FF0000"/>
                <w:sz w:val="24"/>
                <w:szCs w:val="24"/>
                <w:lang w:val="sr-Cyrl-RS"/>
              </w:rPr>
              <w:t>у 1</w:t>
            </w:r>
            <w:r w:rsidR="002D4AFF" w:rsidRPr="005D24FF">
              <w:rPr>
                <w:color w:val="FF0000"/>
                <w:sz w:val="24"/>
                <w:szCs w:val="24"/>
                <w:lang w:val="sr-Cyrl-RS"/>
              </w:rPr>
              <w:t>5</w:t>
            </w:r>
            <w:r w:rsidR="00032F86" w:rsidRPr="005D24FF">
              <w:rPr>
                <w:color w:val="FF0000"/>
                <w:sz w:val="24"/>
                <w:szCs w:val="24"/>
              </w:rPr>
              <w:t xml:space="preserve"> h</w:t>
            </w:r>
          </w:p>
        </w:tc>
      </w:tr>
      <w:tr w:rsidR="00013ABD" w:rsidRPr="002E4CBE" w14:paraId="15DB0DDA" w14:textId="77777777" w:rsidTr="002E4CBE">
        <w:tc>
          <w:tcPr>
            <w:tcW w:w="3192" w:type="dxa"/>
          </w:tcPr>
          <w:p w14:paraId="648C91CF" w14:textId="2F747E05" w:rsidR="00013ABD" w:rsidRPr="00925089" w:rsidRDefault="0059796B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925089">
              <w:rPr>
                <w:color w:val="FF0000"/>
                <w:sz w:val="24"/>
                <w:szCs w:val="24"/>
                <w:lang w:val="sr-Cyrl-RS"/>
              </w:rPr>
              <w:t>Прва помоћ</w:t>
            </w:r>
          </w:p>
        </w:tc>
        <w:tc>
          <w:tcPr>
            <w:tcW w:w="3192" w:type="dxa"/>
          </w:tcPr>
          <w:p w14:paraId="7FC28E0F" w14:textId="17AD3B22" w:rsidR="00013ABD" w:rsidRPr="00925089" w:rsidRDefault="003571AD" w:rsidP="00B12D7C">
            <w:pPr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 xml:space="preserve">          </w:t>
            </w:r>
            <w:bookmarkStart w:id="0" w:name="_GoBack"/>
            <w:bookmarkEnd w:id="0"/>
            <w:r w:rsidR="0059796B" w:rsidRPr="00925089">
              <w:rPr>
                <w:color w:val="FF0000"/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3192" w:type="dxa"/>
          </w:tcPr>
          <w:p w14:paraId="6A5BCE8F" w14:textId="54B87A28" w:rsidR="008176A6" w:rsidRPr="00925089" w:rsidRDefault="008176A6" w:rsidP="00FA1F55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</w:p>
          <w:p w14:paraId="65D0C9D0" w14:textId="64D97C07" w:rsidR="0059796B" w:rsidRPr="00925089" w:rsidRDefault="0063074C" w:rsidP="008176A6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925089">
              <w:rPr>
                <w:color w:val="FF0000"/>
                <w:sz w:val="24"/>
                <w:szCs w:val="24"/>
                <w:lang w:val="sr-Cyrl-RS"/>
              </w:rPr>
              <w:t>26</w:t>
            </w:r>
            <w:r w:rsidR="00FD0828" w:rsidRPr="00925089">
              <w:rPr>
                <w:color w:val="FF0000"/>
                <w:sz w:val="24"/>
                <w:szCs w:val="24"/>
                <w:lang w:val="sr-Latn-RS"/>
              </w:rPr>
              <w:t>.</w:t>
            </w:r>
            <w:r w:rsidR="008B38F1" w:rsidRPr="00925089">
              <w:rPr>
                <w:color w:val="FF0000"/>
                <w:sz w:val="24"/>
                <w:szCs w:val="24"/>
                <w:lang w:val="sr-Latn-RS"/>
              </w:rPr>
              <w:t>10</w:t>
            </w:r>
            <w:r w:rsidR="00FD0828" w:rsidRPr="00925089">
              <w:rPr>
                <w:color w:val="FF0000"/>
                <w:sz w:val="24"/>
                <w:szCs w:val="24"/>
                <w:lang w:val="sr-Latn-RS"/>
              </w:rPr>
              <w:t>.2023.</w:t>
            </w:r>
            <w:r w:rsidR="00FD0828" w:rsidRPr="00925089">
              <w:rPr>
                <w:color w:val="FF0000"/>
                <w:sz w:val="24"/>
                <w:szCs w:val="24"/>
                <w:lang w:val="sr-Cyrl-RS"/>
              </w:rPr>
              <w:t xml:space="preserve"> у</w:t>
            </w:r>
            <w:r w:rsidR="00FD0828" w:rsidRPr="00925089">
              <w:rPr>
                <w:color w:val="FF0000"/>
                <w:sz w:val="24"/>
                <w:szCs w:val="24"/>
              </w:rPr>
              <w:t xml:space="preserve"> </w:t>
            </w:r>
            <w:r w:rsidR="00FD0828" w:rsidRPr="00925089">
              <w:rPr>
                <w:color w:val="FF0000"/>
                <w:sz w:val="24"/>
                <w:szCs w:val="24"/>
                <w:lang w:val="sr-Cyrl-RS"/>
              </w:rPr>
              <w:t>16</w:t>
            </w:r>
            <w:r w:rsidR="00FD0828" w:rsidRPr="00925089">
              <w:rPr>
                <w:color w:val="FF0000"/>
                <w:sz w:val="24"/>
                <w:szCs w:val="24"/>
                <w:lang w:val="sr-Latn-RS"/>
              </w:rPr>
              <w:t>h</w:t>
            </w:r>
          </w:p>
        </w:tc>
      </w:tr>
    </w:tbl>
    <w:p w14:paraId="24BF9DFD" w14:textId="77777777" w:rsidR="002E4CBE" w:rsidRPr="002E4CBE" w:rsidRDefault="002E4CBE" w:rsidP="002E4CBE">
      <w:pPr>
        <w:jc w:val="center"/>
        <w:rPr>
          <w:sz w:val="24"/>
          <w:szCs w:val="24"/>
        </w:rPr>
      </w:pPr>
    </w:p>
    <w:sectPr w:rsidR="002E4CBE" w:rsidRPr="002E4CBE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81"/>
    <w:rsid w:val="00013ABD"/>
    <w:rsid w:val="00032F86"/>
    <w:rsid w:val="00056F15"/>
    <w:rsid w:val="00094D0D"/>
    <w:rsid w:val="001B1E34"/>
    <w:rsid w:val="00212EB9"/>
    <w:rsid w:val="00247129"/>
    <w:rsid w:val="002849E7"/>
    <w:rsid w:val="002D4AFF"/>
    <w:rsid w:val="002E3C3C"/>
    <w:rsid w:val="002E4CBE"/>
    <w:rsid w:val="0030212C"/>
    <w:rsid w:val="003571AD"/>
    <w:rsid w:val="003634BF"/>
    <w:rsid w:val="0040603F"/>
    <w:rsid w:val="004926B2"/>
    <w:rsid w:val="0049606E"/>
    <w:rsid w:val="004D666A"/>
    <w:rsid w:val="0055419F"/>
    <w:rsid w:val="005634FE"/>
    <w:rsid w:val="005807F5"/>
    <w:rsid w:val="0059796B"/>
    <w:rsid w:val="005A258B"/>
    <w:rsid w:val="005B5FF3"/>
    <w:rsid w:val="005D24FF"/>
    <w:rsid w:val="00602C50"/>
    <w:rsid w:val="00610BA4"/>
    <w:rsid w:val="00626FB0"/>
    <w:rsid w:val="0063074C"/>
    <w:rsid w:val="00640EAA"/>
    <w:rsid w:val="006B43BA"/>
    <w:rsid w:val="006B78A8"/>
    <w:rsid w:val="006D3CED"/>
    <w:rsid w:val="006E3B85"/>
    <w:rsid w:val="006F0CB0"/>
    <w:rsid w:val="00707214"/>
    <w:rsid w:val="00742859"/>
    <w:rsid w:val="007723F6"/>
    <w:rsid w:val="00787B12"/>
    <w:rsid w:val="007F04F9"/>
    <w:rsid w:val="007F2688"/>
    <w:rsid w:val="00806079"/>
    <w:rsid w:val="008176A6"/>
    <w:rsid w:val="008947C0"/>
    <w:rsid w:val="008A7F98"/>
    <w:rsid w:val="008B38F1"/>
    <w:rsid w:val="008B7BD4"/>
    <w:rsid w:val="008C5DF5"/>
    <w:rsid w:val="008F2681"/>
    <w:rsid w:val="00914479"/>
    <w:rsid w:val="00925089"/>
    <w:rsid w:val="0097158F"/>
    <w:rsid w:val="009A06FB"/>
    <w:rsid w:val="00B12D7C"/>
    <w:rsid w:val="00B42AC7"/>
    <w:rsid w:val="00B50301"/>
    <w:rsid w:val="00B62107"/>
    <w:rsid w:val="00B70B57"/>
    <w:rsid w:val="00B72786"/>
    <w:rsid w:val="00B919E0"/>
    <w:rsid w:val="00BC6E7C"/>
    <w:rsid w:val="00C56E16"/>
    <w:rsid w:val="00D02FCD"/>
    <w:rsid w:val="00D2053D"/>
    <w:rsid w:val="00D4175A"/>
    <w:rsid w:val="00D91D56"/>
    <w:rsid w:val="00DC4613"/>
    <w:rsid w:val="00DF6172"/>
    <w:rsid w:val="00DF7D12"/>
    <w:rsid w:val="00E24E62"/>
    <w:rsid w:val="00E30E78"/>
    <w:rsid w:val="00E86585"/>
    <w:rsid w:val="00E91C59"/>
    <w:rsid w:val="00EC790F"/>
    <w:rsid w:val="00F316D3"/>
    <w:rsid w:val="00F94A3B"/>
    <w:rsid w:val="00FA1F55"/>
    <w:rsid w:val="00FB0F45"/>
    <w:rsid w:val="00FB11F1"/>
    <w:rsid w:val="00FC7D06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30B8"/>
  <w15:docId w15:val="{7F91247F-6DF1-4C7C-96A3-CC9656A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Skola</cp:lastModifiedBy>
  <cp:revision>25</cp:revision>
  <cp:lastPrinted>2022-06-10T13:20:00Z</cp:lastPrinted>
  <dcterms:created xsi:type="dcterms:W3CDTF">2023-09-18T12:17:00Z</dcterms:created>
  <dcterms:modified xsi:type="dcterms:W3CDTF">2023-10-24T14:31:00Z</dcterms:modified>
</cp:coreProperties>
</file>